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A175D" w14:textId="6682ABCF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6" o:title=""/>
          </v:shape>
          <o:OLEObject Type="Embed" ProgID="CorelDraw.Graphic.24" ShapeID="_x0000_i1025" DrawAspect="Content" ObjectID="_1833428435" r:id="rId7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3E4AC4AC" w14:textId="6A0C4B5B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6742985E" w:rsidR="00CE7EDD" w:rsidRPr="00C251AC" w:rsidRDefault="00D24234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29988AD9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48489B">
        <w:rPr>
          <w:sz w:val="28"/>
        </w:rPr>
        <w:t xml:space="preserve">19.02.2026 </w:t>
      </w:r>
      <w:r>
        <w:rPr>
          <w:sz w:val="28"/>
        </w:rPr>
        <w:t xml:space="preserve">№ </w:t>
      </w:r>
      <w:r w:rsidR="0048489B">
        <w:rPr>
          <w:sz w:val="28"/>
        </w:rPr>
        <w:t>87-р</w:t>
      </w:r>
    </w:p>
    <w:p w14:paraId="2249410C" w14:textId="77777777" w:rsidR="00CE7EDD" w:rsidRDefault="00CE7EDD">
      <w:pPr>
        <w:rPr>
          <w:sz w:val="28"/>
        </w:rPr>
      </w:pPr>
    </w:p>
    <w:p w14:paraId="3A230CD3" w14:textId="111E44DD" w:rsidR="00660FBB" w:rsidRDefault="002C2A53" w:rsidP="002C2A53">
      <w:pPr>
        <w:jc w:val="both"/>
        <w:rPr>
          <w:sz w:val="28"/>
        </w:rPr>
      </w:pPr>
      <w:r w:rsidRPr="002C2A53">
        <w:rPr>
          <w:sz w:val="28"/>
        </w:rPr>
        <w:t xml:space="preserve">Об отмене </w:t>
      </w:r>
      <w:r>
        <w:rPr>
          <w:sz w:val="28"/>
        </w:rPr>
        <w:t xml:space="preserve"> </w:t>
      </w:r>
      <w:r w:rsidR="00D2111C">
        <w:rPr>
          <w:sz w:val="28"/>
        </w:rPr>
        <w:t>распоряжения</w:t>
      </w:r>
      <w:r w:rsidRPr="002C2A53">
        <w:rPr>
          <w:sz w:val="28"/>
        </w:rPr>
        <w:t xml:space="preserve"> Администрации</w:t>
      </w:r>
    </w:p>
    <w:p w14:paraId="09A3838D" w14:textId="07E966D7" w:rsidR="00660FBB" w:rsidRDefault="002C2A53" w:rsidP="002C2A53">
      <w:pPr>
        <w:jc w:val="both"/>
        <w:rPr>
          <w:sz w:val="28"/>
        </w:rPr>
      </w:pPr>
      <w:r w:rsidRPr="002C2A53">
        <w:rPr>
          <w:sz w:val="28"/>
        </w:rPr>
        <w:t>муниципального образования «Сафоновский</w:t>
      </w:r>
    </w:p>
    <w:p w14:paraId="7FD4DCC9" w14:textId="201AEB1F" w:rsidR="00660FBB" w:rsidRDefault="002C2A53" w:rsidP="002C2A53">
      <w:pPr>
        <w:jc w:val="both"/>
        <w:rPr>
          <w:sz w:val="28"/>
        </w:rPr>
      </w:pPr>
      <w:r w:rsidRPr="002C2A53">
        <w:rPr>
          <w:sz w:val="28"/>
        </w:rPr>
        <w:t>муниципальный округ» Смоленской области</w:t>
      </w:r>
    </w:p>
    <w:p w14:paraId="6DA3E20D" w14:textId="43BAD3C3" w:rsidR="002C2A53" w:rsidRPr="002C2A53" w:rsidRDefault="002C2A53" w:rsidP="002C2A53">
      <w:pPr>
        <w:jc w:val="both"/>
        <w:rPr>
          <w:sz w:val="28"/>
        </w:rPr>
      </w:pPr>
      <w:r w:rsidRPr="002C2A53">
        <w:rPr>
          <w:sz w:val="28"/>
        </w:rPr>
        <w:t>от 24.11.2025 № 486-р</w:t>
      </w:r>
    </w:p>
    <w:p w14:paraId="4323F493" w14:textId="77777777" w:rsidR="002C2A53" w:rsidRPr="002C2A53" w:rsidRDefault="002C2A53" w:rsidP="002C2A53">
      <w:pPr>
        <w:jc w:val="both"/>
        <w:rPr>
          <w:sz w:val="28"/>
        </w:rPr>
      </w:pPr>
    </w:p>
    <w:p w14:paraId="5A7D6CBE" w14:textId="2E548B74" w:rsidR="002C2A53" w:rsidRPr="002C2A53" w:rsidRDefault="002C2A53" w:rsidP="002C2A53">
      <w:pPr>
        <w:jc w:val="both"/>
        <w:rPr>
          <w:sz w:val="28"/>
        </w:rPr>
      </w:pPr>
      <w:r w:rsidRPr="002C2A53">
        <w:rPr>
          <w:sz w:val="28"/>
        </w:rPr>
        <w:tab/>
        <w:t>На основании обращения начальника Управления строительства и жилищно-коммунального хозяйства Администрации муниципального образования «С</w:t>
      </w:r>
      <w:r w:rsidR="009577D9">
        <w:rPr>
          <w:sz w:val="28"/>
        </w:rPr>
        <w:t xml:space="preserve">афоновский муниципальный округ» </w:t>
      </w:r>
      <w:r w:rsidRPr="002C2A53">
        <w:rPr>
          <w:sz w:val="28"/>
        </w:rPr>
        <w:t>Смоленской области от</w:t>
      </w:r>
      <w:r w:rsidR="009577D9">
        <w:rPr>
          <w:sz w:val="28"/>
        </w:rPr>
        <w:t xml:space="preserve"> </w:t>
      </w:r>
      <w:r w:rsidRPr="002C2A53">
        <w:rPr>
          <w:sz w:val="28"/>
        </w:rPr>
        <w:t xml:space="preserve">18.02.2026 исх. №180, в связи с установлением факта несоответствия объектов соглашения действующей схеме теплоснабжения, руководствуясь Уставом муниципального образования «Сафоновский муниципальный округ» Смоленской области, </w:t>
      </w:r>
      <w:r>
        <w:rPr>
          <w:sz w:val="28"/>
        </w:rPr>
        <w:t xml:space="preserve"> </w:t>
      </w:r>
    </w:p>
    <w:p w14:paraId="15F1A85A" w14:textId="01004BCA" w:rsidR="002C2A53" w:rsidRPr="002C2A53" w:rsidRDefault="002C2A53" w:rsidP="002C2A53">
      <w:pPr>
        <w:jc w:val="both"/>
        <w:rPr>
          <w:sz w:val="28"/>
        </w:rPr>
      </w:pPr>
      <w:r>
        <w:rPr>
          <w:sz w:val="28"/>
        </w:rPr>
        <w:tab/>
        <w:t>1. Отменить распоряжение Администрации</w:t>
      </w:r>
      <w:r w:rsidRPr="002C2A53">
        <w:rPr>
          <w:sz w:val="28"/>
        </w:rPr>
        <w:t xml:space="preserve"> муниципального образования «Сафоновский муниципальный округ» Смоленской области от 24.11.2025 № 486-р «О решении по заключению концессионного соглашения в отношении объектов теплоснабжения, находящихся в собственности муниципального образования, на конкурсной основе».</w:t>
      </w:r>
    </w:p>
    <w:p w14:paraId="72D45265" w14:textId="45FE4B99" w:rsidR="002C2A53" w:rsidRPr="002C2A53" w:rsidRDefault="002C2A53" w:rsidP="002C2A53">
      <w:pPr>
        <w:jc w:val="both"/>
        <w:rPr>
          <w:sz w:val="28"/>
        </w:rPr>
      </w:pPr>
      <w:r w:rsidRPr="002C2A53">
        <w:rPr>
          <w:sz w:val="28"/>
        </w:rPr>
        <w:tab/>
        <w:t xml:space="preserve">2. Применить правовые последствия отмены </w:t>
      </w:r>
      <w:r w:rsidR="009577D9">
        <w:rPr>
          <w:sz w:val="28"/>
        </w:rPr>
        <w:t>муниципального правого акта</w:t>
      </w:r>
      <w:r w:rsidR="00660FBB">
        <w:rPr>
          <w:sz w:val="28"/>
        </w:rPr>
        <w:t>, указанного</w:t>
      </w:r>
      <w:r w:rsidRPr="002C2A53">
        <w:rPr>
          <w:sz w:val="28"/>
        </w:rPr>
        <w:t xml:space="preserve"> </w:t>
      </w:r>
      <w:r w:rsidR="00660FBB">
        <w:rPr>
          <w:sz w:val="28"/>
        </w:rPr>
        <w:t>в пункте 1 настоящего распоряже</w:t>
      </w:r>
      <w:r w:rsidRPr="002C2A53">
        <w:rPr>
          <w:sz w:val="28"/>
        </w:rPr>
        <w:t xml:space="preserve">ния. </w:t>
      </w:r>
    </w:p>
    <w:p w14:paraId="5669D464" w14:textId="5C0F17D5" w:rsidR="002C2A53" w:rsidRPr="002C2A53" w:rsidRDefault="002C2A53" w:rsidP="002C2A53">
      <w:pPr>
        <w:jc w:val="both"/>
        <w:rPr>
          <w:sz w:val="28"/>
        </w:rPr>
      </w:pPr>
      <w:r w:rsidRPr="002C2A53">
        <w:rPr>
          <w:sz w:val="28"/>
        </w:rPr>
        <w:tab/>
        <w:t xml:space="preserve">3. Разместить настоящее </w:t>
      </w:r>
      <w:r w:rsidR="00660FBB">
        <w:rPr>
          <w:sz w:val="28"/>
        </w:rPr>
        <w:t>распоряжение</w:t>
      </w:r>
      <w:r w:rsidRPr="002C2A53">
        <w:rPr>
          <w:sz w:val="28"/>
        </w:rPr>
        <w:t xml:space="preserve"> на официальном сайте Администрации муниципального образования «Сафоновский муниципальный округ» Смоленской области в информационно-коммуникационной сети «Интернет».</w:t>
      </w:r>
    </w:p>
    <w:p w14:paraId="3ECE5B6E" w14:textId="47A703A6" w:rsidR="002C2A53" w:rsidRPr="002C2A53" w:rsidRDefault="002C2A53" w:rsidP="002C2A53">
      <w:pPr>
        <w:jc w:val="both"/>
        <w:rPr>
          <w:sz w:val="28"/>
        </w:rPr>
      </w:pPr>
      <w:r w:rsidRPr="002C2A53">
        <w:rPr>
          <w:sz w:val="28"/>
        </w:rPr>
        <w:tab/>
      </w:r>
    </w:p>
    <w:p w14:paraId="0D9651C6" w14:textId="77777777" w:rsidR="002C2A53" w:rsidRPr="002C2A53" w:rsidRDefault="002C2A53" w:rsidP="002C2A53">
      <w:pPr>
        <w:jc w:val="both"/>
        <w:rPr>
          <w:sz w:val="28"/>
        </w:rPr>
      </w:pPr>
    </w:p>
    <w:p w14:paraId="5ACBBEFE" w14:textId="77777777" w:rsidR="002C2A53" w:rsidRPr="002C2A53" w:rsidRDefault="002C2A53" w:rsidP="002C2A53">
      <w:pPr>
        <w:jc w:val="both"/>
        <w:rPr>
          <w:sz w:val="28"/>
        </w:rPr>
      </w:pPr>
      <w:r w:rsidRPr="002C2A53">
        <w:rPr>
          <w:sz w:val="28"/>
        </w:rPr>
        <w:t>И.п. Главы муниципального образования</w:t>
      </w:r>
    </w:p>
    <w:p w14:paraId="556AFA9A" w14:textId="77777777" w:rsidR="002C2A53" w:rsidRPr="002C2A53" w:rsidRDefault="002C2A53" w:rsidP="002C2A53">
      <w:pPr>
        <w:jc w:val="both"/>
        <w:rPr>
          <w:sz w:val="28"/>
        </w:rPr>
      </w:pPr>
      <w:r w:rsidRPr="002C2A53">
        <w:rPr>
          <w:sz w:val="28"/>
        </w:rPr>
        <w:t xml:space="preserve">«Сафоновский муниципальный округ» </w:t>
      </w:r>
    </w:p>
    <w:p w14:paraId="5F356556" w14:textId="0F6E098F" w:rsidR="002C2A53" w:rsidRDefault="002C2A53" w:rsidP="002C2A53">
      <w:pPr>
        <w:jc w:val="both"/>
        <w:rPr>
          <w:sz w:val="28"/>
        </w:rPr>
      </w:pPr>
      <w:r w:rsidRPr="002C2A53">
        <w:rPr>
          <w:sz w:val="28"/>
        </w:rPr>
        <w:t>Смоленской области</w:t>
      </w:r>
      <w:r w:rsidRPr="002C2A53">
        <w:rPr>
          <w:sz w:val="28"/>
        </w:rPr>
        <w:tab/>
      </w:r>
      <w:r w:rsidRPr="009577D9">
        <w:rPr>
          <w:b/>
          <w:sz w:val="28"/>
        </w:rPr>
        <w:t xml:space="preserve">                                                                               </w:t>
      </w:r>
      <w:r w:rsidR="009577D9">
        <w:rPr>
          <w:b/>
          <w:sz w:val="28"/>
        </w:rPr>
        <w:t xml:space="preserve"> </w:t>
      </w:r>
      <w:r w:rsidR="009804A0">
        <w:rPr>
          <w:b/>
          <w:sz w:val="28"/>
        </w:rPr>
        <w:t xml:space="preserve">  </w:t>
      </w:r>
      <w:r w:rsidRPr="009577D9">
        <w:rPr>
          <w:b/>
          <w:sz w:val="28"/>
        </w:rPr>
        <w:t>А.Н. Кухарев</w:t>
      </w:r>
    </w:p>
    <w:p w14:paraId="6F512DB2" w14:textId="225422C2" w:rsidR="0010392D" w:rsidRDefault="002C2A53" w:rsidP="004869A8">
      <w:pPr>
        <w:rPr>
          <w:sz w:val="28"/>
        </w:rPr>
      </w:pPr>
      <w:r>
        <w:rPr>
          <w:sz w:val="28"/>
        </w:rPr>
        <w:t xml:space="preserve"> </w:t>
      </w:r>
    </w:p>
    <w:sectPr w:rsidR="0010392D" w:rsidSect="009577D9">
      <w:pgSz w:w="11907" w:h="16840" w:code="9"/>
      <w:pgMar w:top="851" w:right="567" w:bottom="851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873B0"/>
    <w:multiLevelType w:val="hybridMultilevel"/>
    <w:tmpl w:val="BEB4A648"/>
    <w:lvl w:ilvl="0" w:tplc="FFF0366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51B"/>
    <w:rsid w:val="0000117A"/>
    <w:rsid w:val="0002483A"/>
    <w:rsid w:val="000414AB"/>
    <w:rsid w:val="00057992"/>
    <w:rsid w:val="00065BFA"/>
    <w:rsid w:val="0007474A"/>
    <w:rsid w:val="00086DDD"/>
    <w:rsid w:val="000C6637"/>
    <w:rsid w:val="0010392D"/>
    <w:rsid w:val="00184B29"/>
    <w:rsid w:val="00185648"/>
    <w:rsid w:val="002124DD"/>
    <w:rsid w:val="00223253"/>
    <w:rsid w:val="00233877"/>
    <w:rsid w:val="0024650F"/>
    <w:rsid w:val="00255AEB"/>
    <w:rsid w:val="002571F9"/>
    <w:rsid w:val="00270181"/>
    <w:rsid w:val="00277505"/>
    <w:rsid w:val="0028066B"/>
    <w:rsid w:val="00281418"/>
    <w:rsid w:val="002A0ED2"/>
    <w:rsid w:val="002A3A87"/>
    <w:rsid w:val="002C2A53"/>
    <w:rsid w:val="002D42EB"/>
    <w:rsid w:val="002E3F1A"/>
    <w:rsid w:val="0030531D"/>
    <w:rsid w:val="0031589D"/>
    <w:rsid w:val="003834C1"/>
    <w:rsid w:val="003A0287"/>
    <w:rsid w:val="003B3A9A"/>
    <w:rsid w:val="003F2CC0"/>
    <w:rsid w:val="0040204D"/>
    <w:rsid w:val="00442F14"/>
    <w:rsid w:val="0048489B"/>
    <w:rsid w:val="004869A8"/>
    <w:rsid w:val="00497151"/>
    <w:rsid w:val="004C2864"/>
    <w:rsid w:val="00525858"/>
    <w:rsid w:val="005511D5"/>
    <w:rsid w:val="00560D4A"/>
    <w:rsid w:val="00572DC7"/>
    <w:rsid w:val="0057395F"/>
    <w:rsid w:val="005E6450"/>
    <w:rsid w:val="005E6C78"/>
    <w:rsid w:val="00660FBB"/>
    <w:rsid w:val="006D02FC"/>
    <w:rsid w:val="0071099C"/>
    <w:rsid w:val="00730F17"/>
    <w:rsid w:val="00795917"/>
    <w:rsid w:val="00797C23"/>
    <w:rsid w:val="007B3C93"/>
    <w:rsid w:val="007E45A9"/>
    <w:rsid w:val="00811D07"/>
    <w:rsid w:val="008132D0"/>
    <w:rsid w:val="0086453F"/>
    <w:rsid w:val="00881F83"/>
    <w:rsid w:val="008933DE"/>
    <w:rsid w:val="008C39D9"/>
    <w:rsid w:val="008D5B96"/>
    <w:rsid w:val="008E2F2B"/>
    <w:rsid w:val="008E5AF2"/>
    <w:rsid w:val="008F7B7A"/>
    <w:rsid w:val="00913E2A"/>
    <w:rsid w:val="00944FE2"/>
    <w:rsid w:val="009471AE"/>
    <w:rsid w:val="009577D9"/>
    <w:rsid w:val="009665AE"/>
    <w:rsid w:val="009804A0"/>
    <w:rsid w:val="00987BEE"/>
    <w:rsid w:val="009C5EE1"/>
    <w:rsid w:val="00A009C1"/>
    <w:rsid w:val="00A44C9D"/>
    <w:rsid w:val="00A606B1"/>
    <w:rsid w:val="00A65460"/>
    <w:rsid w:val="00AC238A"/>
    <w:rsid w:val="00B063D9"/>
    <w:rsid w:val="00B67896"/>
    <w:rsid w:val="00BD2C86"/>
    <w:rsid w:val="00BE74C4"/>
    <w:rsid w:val="00BE7AA6"/>
    <w:rsid w:val="00C251AC"/>
    <w:rsid w:val="00C32885"/>
    <w:rsid w:val="00C44D13"/>
    <w:rsid w:val="00C610DD"/>
    <w:rsid w:val="00C93686"/>
    <w:rsid w:val="00CB3288"/>
    <w:rsid w:val="00CE7EDD"/>
    <w:rsid w:val="00D13021"/>
    <w:rsid w:val="00D2111C"/>
    <w:rsid w:val="00D24234"/>
    <w:rsid w:val="00D35F80"/>
    <w:rsid w:val="00D36B77"/>
    <w:rsid w:val="00D61F23"/>
    <w:rsid w:val="00D8251B"/>
    <w:rsid w:val="00D93845"/>
    <w:rsid w:val="00DB18C6"/>
    <w:rsid w:val="00DE628F"/>
    <w:rsid w:val="00DF720D"/>
    <w:rsid w:val="00E12551"/>
    <w:rsid w:val="00E17DA6"/>
    <w:rsid w:val="00E45B6E"/>
    <w:rsid w:val="00E50014"/>
    <w:rsid w:val="00E93B99"/>
    <w:rsid w:val="00EF1635"/>
    <w:rsid w:val="00F10EAE"/>
    <w:rsid w:val="00F426C0"/>
    <w:rsid w:val="00F55977"/>
    <w:rsid w:val="00F7388A"/>
    <w:rsid w:val="00FA302F"/>
    <w:rsid w:val="00FA4DB1"/>
    <w:rsid w:val="00FC5F9F"/>
    <w:rsid w:val="00FD233D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53F76"/>
  <w15:docId w15:val="{0F0D3D73-5BBE-4967-AD4C-98FC99B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486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8CEB8-0557-425A-A58A-C3C77C58C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Администрация</cp:lastModifiedBy>
  <cp:revision>7</cp:revision>
  <cp:lastPrinted>2025-12-18T12:29:00Z</cp:lastPrinted>
  <dcterms:created xsi:type="dcterms:W3CDTF">2026-02-19T06:40:00Z</dcterms:created>
  <dcterms:modified xsi:type="dcterms:W3CDTF">2026-02-24T05:54:00Z</dcterms:modified>
</cp:coreProperties>
</file>